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ntTable0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C2" w:rsidRPr="009B6D93" w:rsidRDefault="006A34C2" w:rsidP="006A34C2">
      <w:pPr>
        <w:spacing w:after="464"/>
        <w:ind w:left="161" w:right="219"/>
        <w:jc w:val="center"/>
        <w:textAlignment w:val="baseline"/>
        <w:rPr>
          <w:rFonts w:ascii="Kunstler Script" w:hAnsi="Kunstler Script"/>
          <w:sz w:val="56"/>
          <w:szCs w:val="52"/>
          <w:lang w:val="it-IT"/>
        </w:rPr>
      </w:pPr>
      <w:bookmarkStart w:id="0" w:name="_GoBack"/>
      <w:bookmarkEnd w:id="0"/>
      <w:r>
        <w:rPr>
          <w:noProof/>
          <w:lang w:val="it-IT" w:eastAsia="it-IT"/>
        </w:rPr>
        <w:drawing>
          <wp:inline distT="0" distB="0" distL="0" distR="0">
            <wp:extent cx="571500" cy="643890"/>
            <wp:effectExtent l="0" t="0" r="0" b="3810"/>
            <wp:docPr id="2" name="Immagine 2" descr="l'emblem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'emblema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unstler Script" w:hAnsi="Kunstler Script"/>
          <w:sz w:val="56"/>
          <w:szCs w:val="52"/>
          <w:lang w:val="it-IT"/>
        </w:rPr>
        <w:br/>
      </w:r>
      <w:r w:rsidRPr="009B6D93">
        <w:rPr>
          <w:rFonts w:ascii="Kunstler Script" w:hAnsi="Kunstler Script"/>
          <w:sz w:val="56"/>
          <w:szCs w:val="52"/>
          <w:lang w:val="it-IT"/>
        </w:rPr>
        <w:t>Ministero dell’Istruzione, dell’Università e della Ricerca</w:t>
      </w:r>
    </w:p>
    <w:p w:rsidR="006A34C2" w:rsidRDefault="006A34C2">
      <w:pPr>
        <w:spacing w:before="5" w:line="204" w:lineRule="exact"/>
        <w:jc w:val="center"/>
        <w:textAlignment w:val="baseline"/>
        <w:rPr>
          <w:rFonts w:ascii="Garamond" w:eastAsia="Garamond" w:hAnsi="Garamond"/>
          <w:color w:val="000000"/>
          <w:spacing w:val="-1"/>
          <w:sz w:val="17"/>
          <w:lang w:val="it-IT"/>
        </w:rPr>
      </w:pPr>
    </w:p>
    <w:p w:rsidR="006A34C2" w:rsidRDefault="006A34C2">
      <w:pPr>
        <w:spacing w:before="5" w:line="204" w:lineRule="exact"/>
        <w:jc w:val="center"/>
        <w:textAlignment w:val="baseline"/>
        <w:rPr>
          <w:rFonts w:ascii="Garamond" w:eastAsia="Garamond" w:hAnsi="Garamond"/>
          <w:color w:val="000000"/>
          <w:spacing w:val="-1"/>
          <w:sz w:val="17"/>
          <w:lang w:val="it-IT"/>
        </w:rPr>
      </w:pPr>
    </w:p>
    <w:p w:rsidR="006A34C2" w:rsidRPr="006A34C2" w:rsidRDefault="006A34C2" w:rsidP="006A34C2">
      <w:pPr>
        <w:spacing w:before="5" w:line="204" w:lineRule="exact"/>
        <w:jc w:val="center"/>
        <w:textAlignment w:val="baseline"/>
        <w:rPr>
          <w:rFonts w:asciiTheme="minorHAnsi" w:eastAsia="Garamond" w:hAnsiTheme="minorHAnsi"/>
          <w:color w:val="000000"/>
          <w:spacing w:val="-1"/>
          <w:sz w:val="24"/>
          <w:szCs w:val="24"/>
          <w:lang w:val="it-IT"/>
        </w:rPr>
      </w:pPr>
    </w:p>
    <w:p w:rsidR="00546924" w:rsidRPr="006A34C2" w:rsidRDefault="00AD078D" w:rsidP="006A34C2">
      <w:pPr>
        <w:jc w:val="center"/>
        <w:textAlignment w:val="baseline"/>
        <w:rPr>
          <w:rFonts w:asciiTheme="minorHAnsi" w:eastAsia="Garamond" w:hAnsiTheme="minorHAnsi"/>
          <w:color w:val="000000"/>
          <w:spacing w:val="-1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pacing w:val="-1"/>
          <w:sz w:val="24"/>
          <w:szCs w:val="24"/>
          <w:lang w:val="it-IT"/>
        </w:rPr>
        <w:t>DICHIARAZIONI</w:t>
      </w:r>
    </w:p>
    <w:p w:rsidR="00546924" w:rsidRDefault="00AD078D" w:rsidP="006A34C2">
      <w:pPr>
        <w:jc w:val="both"/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In relazione alla forma di previdenza complementare riservata al personale del comparto scuola, istituita con accordo tra l'ARAN e le organizzazioni sindacali della scuola del 14 marzo 2001, </w:t>
      </w:r>
      <w:r w:rsid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..</w:t>
      </w:r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I</w:t>
      </w:r>
      <w:r w:rsid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..</w:t>
      </w:r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_ </w:t>
      </w:r>
      <w:proofErr w:type="spellStart"/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sottoscritt</w:t>
      </w:r>
      <w:proofErr w:type="spellEnd"/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... dichiara:</w:t>
      </w:r>
    </w:p>
    <w:p w:rsidR="006A34C2" w:rsidRDefault="006A34C2" w:rsidP="006A34C2">
      <w:pPr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</w:p>
    <w:p w:rsidR="003247AC" w:rsidRDefault="006A34C2" w:rsidP="006A34C2">
      <w:pPr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>[</w:t>
      </w:r>
      <w:r w:rsidR="003247AC">
        <w:rPr>
          <w:rFonts w:asciiTheme="minorHAnsi" w:eastAsia="Garamond" w:hAnsiTheme="minorHAnsi"/>
          <w:color w:val="000000"/>
          <w:sz w:val="24"/>
          <w:szCs w:val="24"/>
          <w:lang w:val="it-IT"/>
        </w:rPr>
        <w:t>_</w:t>
      </w: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] </w:t>
      </w: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ab/>
      </w:r>
      <w:r w:rsidR="00AD078D"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di essere già iscritto al Fondo Scuo</w:t>
      </w: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la Espero </w:t>
      </w:r>
      <w:r w:rsidR="003247AC"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 </w:t>
      </w:r>
      <w:r w:rsidR="003247AC">
        <w:rPr>
          <w:rFonts w:asciiTheme="minorHAnsi" w:eastAsia="Garamond" w:hAnsiTheme="minorHAnsi"/>
          <w:color w:val="000000"/>
          <w:sz w:val="24"/>
          <w:szCs w:val="24"/>
          <w:lang w:val="it-IT"/>
        </w:rPr>
        <w:tab/>
      </w:r>
    </w:p>
    <w:p w:rsidR="00546924" w:rsidRDefault="006A34C2" w:rsidP="006A34C2">
      <w:pPr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>[</w:t>
      </w:r>
      <w:r w:rsidR="003247AC">
        <w:rPr>
          <w:rFonts w:asciiTheme="minorHAnsi" w:eastAsia="Garamond" w:hAnsiTheme="minorHAnsi"/>
          <w:color w:val="000000"/>
          <w:sz w:val="24"/>
          <w:szCs w:val="24"/>
          <w:lang w:val="it-IT"/>
        </w:rPr>
        <w:t>_</w:t>
      </w: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>]</w:t>
      </w: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ab/>
      </w:r>
      <w:r w:rsidR="00AD078D"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di non essere iscritto al Fondo Scuola Espero</w:t>
      </w:r>
    </w:p>
    <w:p w:rsidR="003247AC" w:rsidRDefault="003247AC" w:rsidP="003247AC">
      <w:pPr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[_] </w:t>
      </w: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ab/>
        <w:t xml:space="preserve">ha optato per </w:t>
      </w:r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riscatto della posizione</w:t>
      </w:r>
      <w:r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 </w:t>
      </w:r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 xml:space="preserve">maturata </w:t>
      </w:r>
    </w:p>
    <w:p w:rsidR="003247AC" w:rsidRPr="006A34C2" w:rsidRDefault="003247AC" w:rsidP="006A34C2">
      <w:pPr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</w:p>
    <w:p w:rsidR="006A34C2" w:rsidRDefault="006A34C2" w:rsidP="006A34C2">
      <w:pPr>
        <w:tabs>
          <w:tab w:val="left" w:pos="3960"/>
        </w:tabs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</w:p>
    <w:p w:rsidR="00546924" w:rsidRDefault="00AD078D" w:rsidP="006A34C2">
      <w:pPr>
        <w:tabs>
          <w:tab w:val="left" w:pos="3960"/>
        </w:tabs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Data </w:t>
      </w:r>
      <w:r w:rsid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/</w:t>
      </w:r>
      <w:r w:rsid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 /</w:t>
      </w:r>
      <w:r w:rsid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ab/>
        <w:t>Firma</w:t>
      </w:r>
      <w:r w:rsid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 __________________________________</w:t>
      </w:r>
    </w:p>
    <w:p w:rsidR="006A34C2" w:rsidRPr="006A34C2" w:rsidRDefault="006A34C2" w:rsidP="006A34C2">
      <w:pPr>
        <w:tabs>
          <w:tab w:val="left" w:pos="3960"/>
        </w:tabs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</w:p>
    <w:p w:rsidR="00546924" w:rsidRPr="006A34C2" w:rsidRDefault="00AD078D" w:rsidP="006A34C2">
      <w:pPr>
        <w:jc w:val="both"/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Si rammenta che non è iscritto al fondo chi abbia chiesto il riscatto della posizione maturata alla scadenza del precedente contratto.</w:t>
      </w:r>
    </w:p>
    <w:p w:rsidR="006A34C2" w:rsidRDefault="006A34C2" w:rsidP="006A34C2">
      <w:pPr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</w:p>
    <w:p w:rsidR="00546924" w:rsidRDefault="006A34C2" w:rsidP="006A34C2">
      <w:pPr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..l.. </w:t>
      </w:r>
      <w:proofErr w:type="spellStart"/>
      <w:r w:rsidR="00AD078D"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sottoscritt</w:t>
      </w:r>
      <w:proofErr w:type="spellEnd"/>
      <w:r w:rsidR="00AD078D"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... dichiara:</w:t>
      </w:r>
    </w:p>
    <w:p w:rsidR="006A34C2" w:rsidRPr="006A34C2" w:rsidRDefault="006A34C2" w:rsidP="006A34C2">
      <w:pPr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</w:p>
    <w:p w:rsidR="00546924" w:rsidRPr="006A34C2" w:rsidRDefault="00AD078D" w:rsidP="006A34C2">
      <w:pPr>
        <w:jc w:val="both"/>
        <w:textAlignment w:val="baseline"/>
        <w:rPr>
          <w:rFonts w:asciiTheme="minorHAnsi" w:eastAsia="Garamond" w:hAnsiTheme="minorHAnsi"/>
          <w:color w:val="000000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z w:val="24"/>
          <w:szCs w:val="24"/>
          <w:lang w:val="it-IT"/>
        </w:rPr>
        <w:t>di non trovarsi in nessuna delle situazioni di incompatibilità richiamate dall'art. 508 del D.L.vo n. 297/1994 o dall'art. 53 del D.L.vo n. 165/2001</w:t>
      </w:r>
    </w:p>
    <w:p w:rsidR="006A34C2" w:rsidRDefault="006A34C2" w:rsidP="006A34C2">
      <w:pPr>
        <w:textAlignment w:val="baseline"/>
        <w:rPr>
          <w:rFonts w:asciiTheme="minorHAnsi" w:eastAsia="Garamond" w:hAnsiTheme="minorHAnsi"/>
          <w:color w:val="000000"/>
          <w:spacing w:val="20"/>
          <w:sz w:val="24"/>
          <w:szCs w:val="24"/>
          <w:lang w:val="it-IT"/>
        </w:rPr>
      </w:pPr>
    </w:p>
    <w:p w:rsidR="00546924" w:rsidRPr="006A34C2" w:rsidRDefault="00AD078D" w:rsidP="006A34C2">
      <w:pPr>
        <w:textAlignment w:val="baseline"/>
        <w:rPr>
          <w:rFonts w:asciiTheme="minorHAnsi" w:eastAsia="Garamond" w:hAnsiTheme="minorHAnsi"/>
          <w:color w:val="000000"/>
          <w:spacing w:val="20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pacing w:val="20"/>
          <w:sz w:val="24"/>
          <w:szCs w:val="24"/>
          <w:lang w:val="it-IT"/>
        </w:rPr>
        <w:t>ovvero</w:t>
      </w:r>
    </w:p>
    <w:p w:rsidR="006A34C2" w:rsidRDefault="006A34C2" w:rsidP="006A34C2">
      <w:pPr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</w:p>
    <w:p w:rsidR="00546924" w:rsidRDefault="006A34C2" w:rsidP="006A34C2">
      <w:pPr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  <w:r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  <w:t xml:space="preserve">__ </w:t>
      </w:r>
      <w:r w:rsidR="00AD078D" w:rsidRPr="006A34C2"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  <w:t>di trovarsi in una delle suddette situazioni di incompatibilità e di optare per il nuovo rapporto di lavoro</w:t>
      </w:r>
    </w:p>
    <w:p w:rsidR="006A34C2" w:rsidRPr="006A34C2" w:rsidRDefault="006A34C2" w:rsidP="006A34C2">
      <w:pPr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</w:p>
    <w:p w:rsidR="006A34C2" w:rsidRDefault="006A34C2" w:rsidP="006A34C2">
      <w:pPr>
        <w:tabs>
          <w:tab w:val="left" w:pos="3960"/>
        </w:tabs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Data 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/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 /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ab/>
        <w:t>Firma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 __________________________________</w:t>
      </w:r>
    </w:p>
    <w:p w:rsidR="006A34C2" w:rsidRDefault="006A34C2" w:rsidP="006A34C2">
      <w:pPr>
        <w:jc w:val="both"/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</w:p>
    <w:p w:rsidR="003247AC" w:rsidRDefault="003247AC" w:rsidP="006A34C2">
      <w:pPr>
        <w:jc w:val="both"/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</w:p>
    <w:p w:rsidR="00546924" w:rsidRDefault="00AD078D" w:rsidP="006A34C2">
      <w:pPr>
        <w:jc w:val="both"/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  <w:t xml:space="preserve">...l... </w:t>
      </w:r>
      <w:proofErr w:type="spellStart"/>
      <w:r w:rsidRPr="006A34C2"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  <w:t>sottoscritt</w:t>
      </w:r>
      <w:proofErr w:type="spellEnd"/>
      <w:r w:rsidRPr="006A34C2"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  <w:t>..., ai sensi del Decreto Legislativo n. 196 del 30/06/2003, autorizza l'Amministrazione scolastica ad utilizzare i dati personali dichiarati solo per fini istituzionali e necessari per la gestione giuridica ed economica del rapporto di lavoro.</w:t>
      </w:r>
    </w:p>
    <w:p w:rsidR="006A34C2" w:rsidRDefault="006A34C2" w:rsidP="006A34C2">
      <w:pPr>
        <w:jc w:val="both"/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</w:p>
    <w:p w:rsidR="006A34C2" w:rsidRDefault="006A34C2" w:rsidP="006A34C2">
      <w:pPr>
        <w:tabs>
          <w:tab w:val="left" w:pos="3960"/>
        </w:tabs>
        <w:textAlignment w:val="baseline"/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</w:pP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Data 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/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 /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>___</w:t>
      </w:r>
      <w:r w:rsidRPr="006A34C2"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ab/>
        <w:t>Firma</w:t>
      </w:r>
      <w:r>
        <w:rPr>
          <w:rFonts w:asciiTheme="minorHAnsi" w:eastAsia="Garamond" w:hAnsiTheme="minorHAnsi"/>
          <w:color w:val="000000"/>
          <w:spacing w:val="2"/>
          <w:sz w:val="24"/>
          <w:szCs w:val="24"/>
          <w:lang w:val="it-IT"/>
        </w:rPr>
        <w:t xml:space="preserve"> __________________________________</w:t>
      </w:r>
    </w:p>
    <w:p w:rsidR="006A34C2" w:rsidRPr="006A34C2" w:rsidRDefault="006A34C2" w:rsidP="006A34C2">
      <w:pPr>
        <w:jc w:val="both"/>
        <w:textAlignment w:val="baseline"/>
        <w:rPr>
          <w:rFonts w:asciiTheme="minorHAnsi" w:eastAsia="Garamond" w:hAnsiTheme="minorHAnsi"/>
          <w:color w:val="000000"/>
          <w:spacing w:val="3"/>
          <w:sz w:val="24"/>
          <w:szCs w:val="24"/>
          <w:lang w:val="it-IT"/>
        </w:rPr>
      </w:pPr>
    </w:p>
    <w:sectPr w:rsidR="006A34C2" w:rsidRPr="006A34C2" w:rsidSect="006A34C2">
      <w:headerReference w:type="default" r:id="rId7"/>
      <w:pgSz w:w="11909" w:h="16841"/>
      <w:pgMar w:top="1700" w:right="1647" w:bottom="1560" w:left="126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DBE" w:rsidRDefault="00361DBE" w:rsidP="003247AC">
      <w:r>
        <w:separator/>
      </w:r>
    </w:p>
  </w:endnote>
  <w:endnote w:type="continuationSeparator" w:id="0">
    <w:p w:rsidR="00361DBE" w:rsidRDefault="00361DBE" w:rsidP="003247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Bookman Old Style">
    <w:charset w:val="00"/>
    <w:pitch w:val="variable"/>
    <w:family w:val="roman"/>
    <w:panose1 w:val="02020603050405020304"/>
  </w:font>
  <w:font w:name="Garamond">
    <w:charset w:val="00"/>
    <w:pitch w:val="variable"/>
    <w:family w:val="roman"/>
    <w:panose1 w:val="02020603050405020304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DBE" w:rsidRDefault="00361DBE" w:rsidP="003247AC">
      <w:r>
        <w:separator/>
      </w:r>
    </w:p>
  </w:footnote>
  <w:footnote w:type="continuationSeparator" w:id="0">
    <w:p w:rsidR="00361DBE" w:rsidRDefault="00361DBE" w:rsidP="003247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AC" w:rsidRPr="00AD078D" w:rsidRDefault="00AD078D">
    <w:pPr>
      <w:pStyle w:val="Intestazione"/>
      <w:rPr>
        <w:rFonts w:asciiTheme="minorHAnsi" w:hAnsiTheme="minorHAnsi"/>
        <w:b/>
      </w:rPr>
    </w:pPr>
    <w:r w:rsidRPr="00AD078D">
      <w:rPr>
        <w:rFonts w:asciiTheme="minorHAnsi" w:hAnsiTheme="minorHAnsi"/>
        <w:b/>
        <w:highlight w:val="yellow"/>
        <w:bdr w:val="single" w:sz="4" w:space="0" w:color="auto"/>
      </w:rPr>
      <w:t>11</w:t>
    </w:r>
    <w:r w:rsidR="003247AC" w:rsidRPr="00AD078D">
      <w:rPr>
        <w:rFonts w:asciiTheme="minorHAnsi" w:hAnsiTheme="minorHAnsi"/>
        <w:b/>
        <w:highlight w:val="yellow"/>
        <w:bdr w:val="single" w:sz="4" w:space="0" w:color="auto"/>
      </w:rPr>
      <w:t xml:space="preserve"> – DICHIARAZIONE FONDO ESPERO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</w:compat>
  <w:rsids>
    <w:rsidRoot w:val="00546924"/>
    <w:rsid w:val="0022640E"/>
    <w:rsid w:val="003247AC"/>
    <w:rsid w:val="00361DBE"/>
    <w:rsid w:val="00546924"/>
    <w:rsid w:val="006A34C2"/>
    <w:rsid w:val="008C23DB"/>
    <w:rsid w:val="00AD078D"/>
    <w:rsid w:val="00C66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264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34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34C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247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47AC"/>
  </w:style>
  <w:style w:type="paragraph" w:styleId="Pidipagina">
    <w:name w:val="footer"/>
    <w:basedOn w:val="Normale"/>
    <w:link w:val="PidipaginaCarattere"/>
    <w:uiPriority w:val="99"/>
    <w:unhideWhenUsed/>
    <w:rsid w:val="003247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47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34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34C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247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47AC"/>
  </w:style>
  <w:style w:type="paragraph" w:styleId="Pidipagina">
    <w:name w:val="footer"/>
    <w:basedOn w:val="Normale"/>
    <w:link w:val="PidipaginaCarattere"/>
    <w:uiPriority w:val="99"/>
    <w:unhideWhenUsed/>
    <w:rsid w:val="003247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47A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didattica4</dc:creator>
  <cp:lastModifiedBy>Utente</cp:lastModifiedBy>
  <cp:revision>2</cp:revision>
  <dcterms:created xsi:type="dcterms:W3CDTF">2020-12-01T11:59:00Z</dcterms:created>
  <dcterms:modified xsi:type="dcterms:W3CDTF">2020-12-01T11:59:00Z</dcterms:modified>
</cp:coreProperties>
</file>